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32" w:rsidRDefault="00284E32" w:rsidP="000A063C">
      <w:pPr>
        <w:pStyle w:val="1"/>
        <w:spacing w:before="0" w:beforeAutospacing="0" w:after="0" w:afterAutospacing="0"/>
        <w:ind w:left="142" w:right="140" w:firstLine="709"/>
        <w:jc w:val="center"/>
        <w:rPr>
          <w:b/>
          <w:sz w:val="28"/>
          <w:szCs w:val="28"/>
        </w:rPr>
      </w:pPr>
      <w:r w:rsidRPr="00284E32">
        <w:rPr>
          <w:b/>
          <w:sz w:val="28"/>
          <w:szCs w:val="28"/>
        </w:rPr>
        <w:t>Уважаемые выпускники, родители и педагоги!</w:t>
      </w:r>
    </w:p>
    <w:p w:rsidR="000A063C" w:rsidRPr="00164E30" w:rsidRDefault="000A063C" w:rsidP="000A063C">
      <w:pPr>
        <w:pStyle w:val="1"/>
        <w:spacing w:before="0" w:beforeAutospacing="0" w:after="0" w:afterAutospacing="0"/>
        <w:ind w:left="142" w:right="140" w:firstLine="709"/>
        <w:jc w:val="center"/>
        <w:rPr>
          <w:b/>
        </w:rPr>
      </w:pPr>
    </w:p>
    <w:p w:rsidR="00284E32" w:rsidRPr="00284E32" w:rsidRDefault="00284E32" w:rsidP="000A063C">
      <w:pPr>
        <w:pStyle w:val="1"/>
        <w:spacing w:before="0" w:beforeAutospacing="0" w:after="0" w:afterAutospacing="0"/>
        <w:ind w:left="142" w:right="140" w:firstLine="709"/>
        <w:jc w:val="both"/>
        <w:rPr>
          <w:sz w:val="25"/>
          <w:szCs w:val="25"/>
        </w:rPr>
      </w:pPr>
      <w:r w:rsidRPr="00284E32">
        <w:rPr>
          <w:sz w:val="25"/>
          <w:szCs w:val="25"/>
        </w:rPr>
        <w:t xml:space="preserve">Сегодня перед вами стоит вопрос выбора профессии. </w:t>
      </w:r>
    </w:p>
    <w:p w:rsidR="00284E32" w:rsidRPr="00284E32" w:rsidRDefault="00284E32" w:rsidP="000A063C">
      <w:pPr>
        <w:pStyle w:val="1"/>
        <w:spacing w:before="0" w:beforeAutospacing="0" w:after="0" w:afterAutospacing="0"/>
        <w:ind w:left="142" w:right="140" w:firstLine="709"/>
        <w:jc w:val="both"/>
        <w:rPr>
          <w:sz w:val="25"/>
          <w:szCs w:val="25"/>
        </w:rPr>
      </w:pPr>
      <w:r w:rsidRPr="00284E32">
        <w:rPr>
          <w:sz w:val="25"/>
          <w:szCs w:val="25"/>
        </w:rPr>
        <w:t>Если вы хотите получить высшее образование с гарантированным трудоустройством, стабильной заработной платой, полным социальным пакетом и льготами, а также перспективой карьерного роста, если вы хотите, чтобы близкие и друзья гордились Вами, а Вы твердо стояли на ногах и без страха смотрели в будущее, выбор учебных заведений ФСИН России – Ваш выбор.</w:t>
      </w:r>
    </w:p>
    <w:p w:rsidR="00284E32" w:rsidRPr="00284E32" w:rsidRDefault="00284E32" w:rsidP="000A063C">
      <w:pPr>
        <w:pStyle w:val="1"/>
        <w:spacing w:before="0" w:beforeAutospacing="0" w:after="0" w:afterAutospacing="0"/>
        <w:ind w:left="142" w:right="140" w:firstLine="709"/>
        <w:jc w:val="both"/>
        <w:rPr>
          <w:sz w:val="25"/>
          <w:szCs w:val="25"/>
        </w:rPr>
      </w:pPr>
      <w:r w:rsidRPr="00284E32">
        <w:rPr>
          <w:sz w:val="25"/>
          <w:szCs w:val="25"/>
        </w:rPr>
        <w:t xml:space="preserve">Ведомственные ВУЗы ФСИН России предлагают получить образование высокого уровня по </w:t>
      </w:r>
      <w:proofErr w:type="gramStart"/>
      <w:r w:rsidRPr="00284E32">
        <w:rPr>
          <w:sz w:val="25"/>
          <w:szCs w:val="25"/>
        </w:rPr>
        <w:t>основным</w:t>
      </w:r>
      <w:proofErr w:type="gramEnd"/>
      <w:r w:rsidRPr="00284E32">
        <w:rPr>
          <w:sz w:val="25"/>
          <w:szCs w:val="25"/>
        </w:rPr>
        <w:t xml:space="preserve"> востребованным на сегодняшний день специальностям, таким как: правоохранительная деятельность, юриспруденция, организация охраны и конвоирования, инженерно-техническое обеспечение, тыловое обеспечение, зоотехния, психология, бухгалтерский учет, и многие другие.</w:t>
      </w:r>
    </w:p>
    <w:p w:rsidR="00284E32" w:rsidRPr="00284E32" w:rsidRDefault="00284E32" w:rsidP="000A063C">
      <w:pPr>
        <w:pStyle w:val="1"/>
        <w:spacing w:before="0" w:beforeAutospacing="0" w:after="0" w:afterAutospacing="0"/>
        <w:ind w:left="142" w:right="140" w:firstLine="709"/>
        <w:jc w:val="both"/>
        <w:rPr>
          <w:sz w:val="25"/>
          <w:szCs w:val="25"/>
        </w:rPr>
      </w:pPr>
      <w:r w:rsidRPr="00284E32">
        <w:rPr>
          <w:sz w:val="25"/>
          <w:szCs w:val="25"/>
        </w:rPr>
        <w:t>В ВУЗах организована работа спортивных секций, действуют многочисленные творческие объединения и группы.</w:t>
      </w:r>
    </w:p>
    <w:p w:rsidR="00284E32" w:rsidRPr="00284E32" w:rsidRDefault="00284E32" w:rsidP="000A063C">
      <w:pPr>
        <w:pStyle w:val="1"/>
        <w:spacing w:before="0" w:beforeAutospacing="0" w:after="0" w:afterAutospacing="0"/>
        <w:ind w:left="142" w:right="140" w:firstLine="709"/>
        <w:jc w:val="both"/>
        <w:rPr>
          <w:sz w:val="25"/>
          <w:szCs w:val="25"/>
        </w:rPr>
      </w:pPr>
      <w:proofErr w:type="gramStart"/>
      <w:r w:rsidRPr="00284E32">
        <w:rPr>
          <w:sz w:val="25"/>
          <w:szCs w:val="25"/>
        </w:rPr>
        <w:t>В течение всего периода учебы курсанты находятся на полном государственном обеспечении, а именно: выплачивается денежное довольствие от 13 до 22 тыс. руб. в месяц в зависимости от курса обучения, курсанты обеспечиваются вещевым довольствием (бесплатное форменное обмундирование), бесплатным трехразовым питанием, предоставляется возможность проживания как в общежитии для курсантов, так и за пределами ВУЗа в арендуемом жилье.</w:t>
      </w:r>
      <w:proofErr w:type="gramEnd"/>
    </w:p>
    <w:p w:rsidR="00284E32" w:rsidRPr="00284E32" w:rsidRDefault="00284E32" w:rsidP="000A063C">
      <w:pPr>
        <w:pStyle w:val="1"/>
        <w:spacing w:before="0" w:beforeAutospacing="0" w:after="0" w:afterAutospacing="0"/>
        <w:ind w:left="142" w:right="140" w:firstLine="709"/>
        <w:jc w:val="both"/>
        <w:rPr>
          <w:sz w:val="25"/>
          <w:szCs w:val="25"/>
        </w:rPr>
      </w:pPr>
      <w:r w:rsidRPr="00284E32">
        <w:rPr>
          <w:sz w:val="25"/>
          <w:szCs w:val="25"/>
        </w:rPr>
        <w:t>Курсанты обеспечиваются бесплатным медицинским обслуживанием, обязательным государственным личным страхованием, предоставляется ежегодный оплачиваемый отпуск 30 календарных дней с бесплатным проездом к месту проведения и обратно.</w:t>
      </w:r>
    </w:p>
    <w:p w:rsidR="00284E32" w:rsidRPr="00284E32" w:rsidRDefault="00284E32" w:rsidP="000A063C">
      <w:pPr>
        <w:pStyle w:val="1"/>
        <w:spacing w:before="0" w:beforeAutospacing="0" w:after="0" w:afterAutospacing="0"/>
        <w:ind w:left="142" w:right="140" w:firstLine="709"/>
        <w:jc w:val="both"/>
        <w:rPr>
          <w:sz w:val="25"/>
          <w:szCs w:val="25"/>
        </w:rPr>
      </w:pPr>
      <w:r w:rsidRPr="00284E32">
        <w:rPr>
          <w:sz w:val="25"/>
          <w:szCs w:val="25"/>
        </w:rPr>
        <w:t>Период обучения входит в выслугу лет, дающую право выхода на пенсию из расчета 1 год обучения за 1 год службы в органах УИС.</w:t>
      </w:r>
    </w:p>
    <w:p w:rsidR="00284E32" w:rsidRPr="00284E32" w:rsidRDefault="00284E32" w:rsidP="000A063C">
      <w:pPr>
        <w:pStyle w:val="1"/>
        <w:spacing w:before="0" w:beforeAutospacing="0" w:after="0" w:afterAutospacing="0"/>
        <w:ind w:left="142" w:right="140" w:firstLine="709"/>
        <w:jc w:val="both"/>
        <w:rPr>
          <w:sz w:val="25"/>
          <w:szCs w:val="25"/>
        </w:rPr>
      </w:pPr>
      <w:r w:rsidRPr="00284E32">
        <w:rPr>
          <w:sz w:val="25"/>
          <w:szCs w:val="25"/>
        </w:rPr>
        <w:t>Юношам предоставляется отсрочка от призыва в Вооруж</w:t>
      </w:r>
      <w:r w:rsidR="0087278F">
        <w:rPr>
          <w:sz w:val="25"/>
          <w:szCs w:val="25"/>
        </w:rPr>
        <w:t>енные Силы Российской Федерации (призываться не будет).</w:t>
      </w:r>
    </w:p>
    <w:p w:rsidR="00284E32" w:rsidRPr="00284E32" w:rsidRDefault="00284E32" w:rsidP="000A063C">
      <w:pPr>
        <w:pStyle w:val="1"/>
        <w:spacing w:before="0" w:beforeAutospacing="0" w:after="0" w:afterAutospacing="0"/>
        <w:ind w:left="142" w:right="140" w:firstLine="709"/>
        <w:jc w:val="both"/>
        <w:rPr>
          <w:sz w:val="25"/>
          <w:szCs w:val="25"/>
        </w:rPr>
      </w:pPr>
      <w:r w:rsidRPr="00284E32">
        <w:rPr>
          <w:sz w:val="25"/>
          <w:szCs w:val="25"/>
        </w:rPr>
        <w:t>По окончании института выпускникам выдается диплом государственного образца, а также присваивается специальное звание среднего начальствующего состава – лейтенант внутренней службы.</w:t>
      </w:r>
    </w:p>
    <w:p w:rsidR="00284E32" w:rsidRPr="00284E32" w:rsidRDefault="00284E32" w:rsidP="000A063C">
      <w:pPr>
        <w:pStyle w:val="a3"/>
        <w:widowControl w:val="0"/>
        <w:tabs>
          <w:tab w:val="left" w:pos="0"/>
        </w:tabs>
        <w:spacing w:before="0" w:beforeAutospacing="0" w:after="0" w:afterAutospacing="0"/>
        <w:ind w:left="142" w:right="140" w:firstLine="709"/>
        <w:jc w:val="both"/>
        <w:rPr>
          <w:sz w:val="25"/>
          <w:szCs w:val="25"/>
        </w:rPr>
      </w:pPr>
      <w:r w:rsidRPr="00284E32">
        <w:rPr>
          <w:sz w:val="25"/>
          <w:szCs w:val="25"/>
        </w:rPr>
        <w:t>После завершения учебы выпускникам гарантировано трудоустройство на офицерскую должность в органы и учреждения ФСИН России.</w:t>
      </w:r>
    </w:p>
    <w:p w:rsidR="00284E32" w:rsidRPr="00284E32" w:rsidRDefault="00284E32" w:rsidP="000A063C">
      <w:pPr>
        <w:pStyle w:val="1"/>
        <w:spacing w:before="0" w:beforeAutospacing="0" w:after="0" w:afterAutospacing="0"/>
        <w:ind w:left="142" w:right="140" w:firstLine="709"/>
        <w:jc w:val="both"/>
        <w:rPr>
          <w:sz w:val="25"/>
          <w:szCs w:val="25"/>
        </w:rPr>
      </w:pPr>
      <w:r w:rsidRPr="00284E32">
        <w:rPr>
          <w:sz w:val="25"/>
          <w:szCs w:val="25"/>
        </w:rPr>
        <w:t xml:space="preserve">Таким </w:t>
      </w:r>
      <w:proofErr w:type="gramStart"/>
      <w:r w:rsidRPr="00284E32">
        <w:rPr>
          <w:sz w:val="25"/>
          <w:szCs w:val="25"/>
        </w:rPr>
        <w:t>образом</w:t>
      </w:r>
      <w:proofErr w:type="gramEnd"/>
      <w:r w:rsidRPr="00284E32">
        <w:rPr>
          <w:sz w:val="25"/>
          <w:szCs w:val="25"/>
        </w:rPr>
        <w:t xml:space="preserve"> ежемесячное денежное довольствие молодого специалиста - выпускника ведомственного ВУЗа на сегодняшний день составляет от 35 тысяч рублей. В процессе службы денежное довольствие сотрудника, помимо ежегодных индексаций, увеличивается в соответствии с занимаемой должностью, присвоением очередного специального звания, увеличения выслуги лет.</w:t>
      </w:r>
    </w:p>
    <w:p w:rsidR="00284E32" w:rsidRPr="00284E32" w:rsidRDefault="00284E32" w:rsidP="000A063C">
      <w:pPr>
        <w:pStyle w:val="a3"/>
        <w:widowControl w:val="0"/>
        <w:tabs>
          <w:tab w:val="left" w:pos="0"/>
        </w:tabs>
        <w:spacing w:before="0" w:beforeAutospacing="0" w:after="0" w:afterAutospacing="0"/>
        <w:ind w:left="142" w:right="140" w:firstLine="709"/>
        <w:jc w:val="both"/>
        <w:rPr>
          <w:sz w:val="25"/>
          <w:szCs w:val="25"/>
        </w:rPr>
      </w:pPr>
      <w:r w:rsidRPr="00284E32">
        <w:rPr>
          <w:sz w:val="25"/>
          <w:szCs w:val="25"/>
        </w:rPr>
        <w:t>Кроме этого, предусмотрено оказание сотрудникам УИС материальной помощи, а для молодых специалистов предусмотрено подъемное пособие на первоначальное обзаведение хозяйством (до 70 тысяч рублей).</w:t>
      </w:r>
    </w:p>
    <w:p w:rsidR="00284E32" w:rsidRPr="00284E32" w:rsidRDefault="00284E32" w:rsidP="000A063C">
      <w:pPr>
        <w:pStyle w:val="a3"/>
        <w:widowControl w:val="0"/>
        <w:tabs>
          <w:tab w:val="left" w:pos="0"/>
        </w:tabs>
        <w:spacing w:before="0" w:beforeAutospacing="0" w:after="0" w:afterAutospacing="0"/>
        <w:ind w:left="142" w:right="140" w:firstLine="709"/>
        <w:jc w:val="both"/>
        <w:rPr>
          <w:sz w:val="25"/>
          <w:szCs w:val="25"/>
        </w:rPr>
      </w:pPr>
      <w:r w:rsidRPr="00284E32">
        <w:rPr>
          <w:sz w:val="25"/>
          <w:szCs w:val="25"/>
        </w:rPr>
        <w:t>Сотрудники приобретают право выхода на пенсию уже через 10 лет службы в учреждениях и органах УИС по окончании института</w:t>
      </w:r>
      <w:r w:rsidR="0087278F">
        <w:rPr>
          <w:sz w:val="25"/>
          <w:szCs w:val="25"/>
        </w:rPr>
        <w:t xml:space="preserve"> (34-36 лет)</w:t>
      </w:r>
      <w:r w:rsidRPr="00284E32">
        <w:rPr>
          <w:sz w:val="25"/>
          <w:szCs w:val="25"/>
        </w:rPr>
        <w:t>.</w:t>
      </w:r>
    </w:p>
    <w:p w:rsidR="00284E32" w:rsidRPr="00284E32" w:rsidRDefault="00284E32" w:rsidP="000A063C">
      <w:pPr>
        <w:pStyle w:val="a3"/>
        <w:spacing w:before="0" w:beforeAutospacing="0" w:after="0" w:afterAutospacing="0"/>
        <w:ind w:left="142" w:right="140" w:firstLine="708"/>
        <w:jc w:val="both"/>
        <w:rPr>
          <w:sz w:val="25"/>
          <w:szCs w:val="25"/>
        </w:rPr>
      </w:pPr>
      <w:proofErr w:type="gramStart"/>
      <w:r w:rsidRPr="00284E32">
        <w:rPr>
          <w:sz w:val="25"/>
          <w:szCs w:val="25"/>
        </w:rPr>
        <w:t>И это еще не все: работа в уголовно-исполнительной системе предполагает получение большого количества льгот и социальных бонусов (единовременные социальные выплаты для</w:t>
      </w:r>
      <w:proofErr w:type="gramEnd"/>
      <w:r w:rsidRPr="00284E32">
        <w:rPr>
          <w:sz w:val="25"/>
          <w:szCs w:val="25"/>
        </w:rPr>
        <w:t xml:space="preserve"> приобретения или строительства жилого помещения, денежная компенсация за наем жилых помещений, бесплатное медицинское обслуживание, санаторно-курортное лечение, обязательное государственное личное страхование, бесплатное медицинское обеспечение сотрудника и членов его семьи, предоставление льготных мест в  общеобразовательные и дошкольные образовательные учреждения по месту жительства для ваших будущих детей). Обилие государственных программ по улучшению жилищных условий.</w:t>
      </w:r>
    </w:p>
    <w:p w:rsidR="00C2083B" w:rsidRDefault="00284E32" w:rsidP="000A063C">
      <w:pPr>
        <w:pStyle w:val="a3"/>
        <w:spacing w:before="0" w:beforeAutospacing="0" w:after="0" w:afterAutospacing="0"/>
        <w:ind w:left="142" w:right="140" w:firstLine="708"/>
        <w:jc w:val="both"/>
        <w:rPr>
          <w:sz w:val="25"/>
          <w:szCs w:val="25"/>
        </w:rPr>
      </w:pPr>
      <w:r w:rsidRPr="00284E32">
        <w:rPr>
          <w:sz w:val="25"/>
          <w:szCs w:val="25"/>
        </w:rPr>
        <w:t>Все сказанное свидетельствует о высоком социальном статусе сотрудника УИС и членов его семьи. Стабильность и постоянство - то, к чему стремится каждый. Окончив ведомственный ВУЗ и поступив на службу в учреждения уголовно - исполнительной системы человек обеспечивает себе уверенность в завтрашнем дне.</w:t>
      </w:r>
      <w:bookmarkStart w:id="0" w:name="_GoBack"/>
      <w:bookmarkEnd w:id="0"/>
    </w:p>
    <w:p w:rsidR="00635A9D" w:rsidRDefault="00635A9D" w:rsidP="00635A9D">
      <w:pPr>
        <w:spacing w:after="0" w:line="240" w:lineRule="auto"/>
        <w:ind w:left="851" w:right="566"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635A9D" w:rsidRDefault="00635A9D" w:rsidP="00635A9D">
      <w:pPr>
        <w:spacing w:after="0" w:line="240" w:lineRule="auto"/>
        <w:ind w:left="851" w:right="566"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635A9D" w:rsidRDefault="00635A9D" w:rsidP="00635A9D">
      <w:pPr>
        <w:spacing w:after="0" w:line="240" w:lineRule="auto"/>
        <w:ind w:left="851" w:right="566"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635A9D" w:rsidRPr="0008695A" w:rsidRDefault="00635A9D" w:rsidP="00635A9D">
      <w:pPr>
        <w:spacing w:after="0" w:line="240" w:lineRule="auto"/>
        <w:ind w:left="851" w:right="566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8695A">
        <w:rPr>
          <w:rFonts w:ascii="Times New Roman" w:hAnsi="Times New Roman" w:cs="Times New Roman"/>
          <w:sz w:val="40"/>
          <w:szCs w:val="40"/>
        </w:rPr>
        <w:t xml:space="preserve">По плану комплектования кандидатами </w:t>
      </w:r>
      <w:r>
        <w:rPr>
          <w:rFonts w:ascii="Times New Roman" w:hAnsi="Times New Roman" w:cs="Times New Roman"/>
          <w:sz w:val="40"/>
          <w:szCs w:val="40"/>
        </w:rPr>
        <w:br/>
      </w:r>
      <w:r w:rsidRPr="0008695A">
        <w:rPr>
          <w:rFonts w:ascii="Times New Roman" w:hAnsi="Times New Roman" w:cs="Times New Roman"/>
          <w:sz w:val="40"/>
          <w:szCs w:val="40"/>
        </w:rPr>
        <w:t xml:space="preserve">на обучение в образовательных организациях высшего образования ФСИН России на 2022 год </w:t>
      </w:r>
      <w:r w:rsidR="006B5B2A">
        <w:rPr>
          <w:rFonts w:ascii="Times New Roman" w:hAnsi="Times New Roman" w:cs="Times New Roman"/>
          <w:sz w:val="40"/>
          <w:szCs w:val="40"/>
        </w:rPr>
        <w:t>х</w:t>
      </w:r>
      <w:r w:rsidRPr="0008695A">
        <w:rPr>
          <w:rFonts w:ascii="Times New Roman" w:hAnsi="Times New Roman" w:cs="Times New Roman"/>
          <w:sz w:val="40"/>
          <w:szCs w:val="40"/>
        </w:rPr>
        <w:t xml:space="preserve">для ФКУ ИК-6 УФСИН России  по Тюменской области было выделено </w:t>
      </w:r>
      <w:r>
        <w:rPr>
          <w:rFonts w:ascii="Times New Roman" w:hAnsi="Times New Roman" w:cs="Times New Roman"/>
          <w:sz w:val="40"/>
          <w:szCs w:val="40"/>
        </w:rPr>
        <w:t xml:space="preserve">2 </w:t>
      </w:r>
      <w:r w:rsidRPr="0008695A">
        <w:rPr>
          <w:rFonts w:ascii="Times New Roman" w:hAnsi="Times New Roman" w:cs="Times New Roman"/>
          <w:sz w:val="40"/>
          <w:szCs w:val="40"/>
        </w:rPr>
        <w:t xml:space="preserve">учебных </w:t>
      </w:r>
      <w:r>
        <w:rPr>
          <w:rFonts w:ascii="Times New Roman" w:hAnsi="Times New Roman" w:cs="Times New Roman"/>
          <w:sz w:val="40"/>
          <w:szCs w:val="40"/>
        </w:rPr>
        <w:t>заведения</w:t>
      </w:r>
      <w:r w:rsidRPr="0008695A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635A9D" w:rsidRPr="00635A9D" w:rsidRDefault="00635A9D" w:rsidP="00635A9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635A9D" w:rsidRPr="00635A9D" w:rsidRDefault="00635A9D" w:rsidP="00635A9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635A9D" w:rsidRPr="00635A9D" w:rsidRDefault="00635A9D" w:rsidP="00635A9D">
      <w:pPr>
        <w:pStyle w:val="a4"/>
        <w:numPr>
          <w:ilvl w:val="0"/>
          <w:numId w:val="2"/>
        </w:numPr>
        <w:spacing w:after="0" w:line="240" w:lineRule="auto"/>
        <w:ind w:left="993" w:right="566" w:firstLine="0"/>
        <w:jc w:val="both"/>
        <w:rPr>
          <w:rFonts w:ascii="Times New Roman" w:hAnsi="Times New Roman" w:cs="Times New Roman"/>
          <w:sz w:val="40"/>
          <w:szCs w:val="40"/>
        </w:rPr>
      </w:pPr>
      <w:r w:rsidRPr="00635A9D">
        <w:rPr>
          <w:rFonts w:ascii="Times New Roman" w:hAnsi="Times New Roman" w:cs="Times New Roman"/>
          <w:sz w:val="40"/>
          <w:szCs w:val="40"/>
        </w:rPr>
        <w:t xml:space="preserve">Пермский институт ФСИН России </w:t>
      </w:r>
      <w:r w:rsidRPr="00635A9D">
        <w:rPr>
          <w:rFonts w:ascii="Times New Roman" w:hAnsi="Times New Roman" w:cs="Times New Roman"/>
          <w:sz w:val="40"/>
          <w:szCs w:val="40"/>
        </w:rPr>
        <w:br/>
        <w:t xml:space="preserve">по направлению подготовки «40.03.01 Юриспруденция» (бакалавр) - организация режима </w:t>
      </w:r>
      <w:r>
        <w:rPr>
          <w:rFonts w:ascii="Times New Roman" w:hAnsi="Times New Roman" w:cs="Times New Roman"/>
          <w:sz w:val="40"/>
          <w:szCs w:val="40"/>
        </w:rPr>
        <w:br/>
      </w:r>
      <w:r w:rsidRPr="00635A9D">
        <w:rPr>
          <w:rFonts w:ascii="Times New Roman" w:hAnsi="Times New Roman" w:cs="Times New Roman"/>
          <w:sz w:val="40"/>
          <w:szCs w:val="40"/>
        </w:rPr>
        <w:t xml:space="preserve">в уголовно-исполнительной системе (подготовка сотрудников подразделений режима и надзора) </w:t>
      </w:r>
      <w:r>
        <w:rPr>
          <w:rFonts w:ascii="Times New Roman" w:hAnsi="Times New Roman" w:cs="Times New Roman"/>
          <w:sz w:val="40"/>
          <w:szCs w:val="40"/>
        </w:rPr>
        <w:br/>
      </w:r>
      <w:r w:rsidRPr="00635A9D">
        <w:rPr>
          <w:rFonts w:ascii="Times New Roman" w:hAnsi="Times New Roman" w:cs="Times New Roman"/>
          <w:sz w:val="40"/>
          <w:szCs w:val="40"/>
        </w:rPr>
        <w:t>со сроком обучения 4 года;</w:t>
      </w:r>
    </w:p>
    <w:p w:rsidR="00635A9D" w:rsidRPr="00635A9D" w:rsidRDefault="00635A9D" w:rsidP="00635A9D">
      <w:pPr>
        <w:pStyle w:val="a4"/>
        <w:spacing w:after="0"/>
        <w:ind w:left="993" w:right="56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</w:r>
      <w:r w:rsidRPr="00635A9D">
        <w:rPr>
          <w:rFonts w:ascii="Times New Roman" w:hAnsi="Times New Roman" w:cs="Times New Roman"/>
          <w:sz w:val="40"/>
          <w:szCs w:val="40"/>
        </w:rPr>
        <w:t>(экзамены: история, русский язык, обществознание)</w:t>
      </w:r>
    </w:p>
    <w:p w:rsidR="00635A9D" w:rsidRDefault="00635A9D" w:rsidP="00635A9D">
      <w:pPr>
        <w:pStyle w:val="a4"/>
        <w:spacing w:after="0" w:line="240" w:lineRule="auto"/>
        <w:ind w:left="993" w:right="566"/>
        <w:jc w:val="both"/>
        <w:rPr>
          <w:rFonts w:ascii="Times New Roman" w:hAnsi="Times New Roman" w:cs="Times New Roman"/>
          <w:sz w:val="40"/>
          <w:szCs w:val="40"/>
        </w:rPr>
      </w:pPr>
    </w:p>
    <w:p w:rsidR="00635A9D" w:rsidRDefault="00635A9D" w:rsidP="00635A9D">
      <w:pPr>
        <w:pStyle w:val="a4"/>
        <w:spacing w:after="0" w:line="240" w:lineRule="auto"/>
        <w:ind w:left="993" w:right="566"/>
        <w:jc w:val="both"/>
        <w:rPr>
          <w:rFonts w:ascii="Times New Roman" w:hAnsi="Times New Roman" w:cs="Times New Roman"/>
          <w:sz w:val="40"/>
          <w:szCs w:val="40"/>
        </w:rPr>
      </w:pPr>
    </w:p>
    <w:p w:rsidR="00635A9D" w:rsidRPr="00635A9D" w:rsidRDefault="00635A9D" w:rsidP="00635A9D">
      <w:pPr>
        <w:pStyle w:val="a4"/>
        <w:spacing w:after="0" w:line="240" w:lineRule="auto"/>
        <w:ind w:left="993" w:right="566"/>
        <w:jc w:val="both"/>
        <w:rPr>
          <w:rFonts w:ascii="Times New Roman" w:hAnsi="Times New Roman" w:cs="Times New Roman"/>
          <w:sz w:val="40"/>
          <w:szCs w:val="40"/>
        </w:rPr>
      </w:pPr>
    </w:p>
    <w:p w:rsidR="00635A9D" w:rsidRPr="00635A9D" w:rsidRDefault="00635A9D" w:rsidP="00635A9D">
      <w:pPr>
        <w:pStyle w:val="a4"/>
        <w:numPr>
          <w:ilvl w:val="0"/>
          <w:numId w:val="2"/>
        </w:numPr>
        <w:spacing w:after="0" w:line="240" w:lineRule="auto"/>
        <w:ind w:left="993" w:right="566" w:firstLine="0"/>
        <w:jc w:val="both"/>
        <w:rPr>
          <w:rFonts w:ascii="Times New Roman" w:hAnsi="Times New Roman" w:cs="Times New Roman"/>
          <w:sz w:val="40"/>
          <w:szCs w:val="40"/>
        </w:rPr>
      </w:pPr>
      <w:r w:rsidRPr="00635A9D">
        <w:rPr>
          <w:rFonts w:ascii="Times New Roman" w:hAnsi="Times New Roman" w:cs="Times New Roman"/>
          <w:sz w:val="40"/>
          <w:szCs w:val="40"/>
        </w:rPr>
        <w:t xml:space="preserve">Владимирский институт ФСИН России </w:t>
      </w:r>
      <w:r>
        <w:rPr>
          <w:rFonts w:ascii="Times New Roman" w:hAnsi="Times New Roman" w:cs="Times New Roman"/>
          <w:sz w:val="40"/>
          <w:szCs w:val="40"/>
        </w:rPr>
        <w:br/>
      </w:r>
      <w:r w:rsidRPr="00635A9D">
        <w:rPr>
          <w:rFonts w:ascii="Times New Roman" w:hAnsi="Times New Roman" w:cs="Times New Roman"/>
          <w:sz w:val="40"/>
          <w:szCs w:val="40"/>
        </w:rPr>
        <w:t>по специальности «40.05.02 Правоохранительная деятельность» (юрист) - (подготовка сотрудников подр</w:t>
      </w:r>
      <w:r>
        <w:rPr>
          <w:rFonts w:ascii="Times New Roman" w:hAnsi="Times New Roman" w:cs="Times New Roman"/>
          <w:sz w:val="40"/>
          <w:szCs w:val="40"/>
        </w:rPr>
        <w:t xml:space="preserve">азделений воспитательной работе </w:t>
      </w:r>
      <w:r>
        <w:rPr>
          <w:rFonts w:ascii="Times New Roman" w:hAnsi="Times New Roman" w:cs="Times New Roman"/>
          <w:sz w:val="40"/>
          <w:szCs w:val="40"/>
        </w:rPr>
        <w:br/>
      </w:r>
      <w:r w:rsidRPr="00635A9D">
        <w:rPr>
          <w:rFonts w:ascii="Times New Roman" w:hAnsi="Times New Roman" w:cs="Times New Roman"/>
          <w:sz w:val="40"/>
          <w:szCs w:val="40"/>
        </w:rPr>
        <w:t>с осужденными) со сроком обучения 5 лет;</w:t>
      </w:r>
    </w:p>
    <w:p w:rsidR="00635A9D" w:rsidRPr="00635A9D" w:rsidRDefault="00635A9D" w:rsidP="00635A9D">
      <w:pPr>
        <w:pStyle w:val="a4"/>
        <w:spacing w:after="0"/>
        <w:ind w:left="993" w:right="56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</w:r>
      <w:r w:rsidRPr="00635A9D">
        <w:rPr>
          <w:rFonts w:ascii="Times New Roman" w:hAnsi="Times New Roman" w:cs="Times New Roman"/>
          <w:sz w:val="40"/>
          <w:szCs w:val="40"/>
        </w:rPr>
        <w:t>(экзамены: история, русский язык, обществознание)</w:t>
      </w:r>
    </w:p>
    <w:p w:rsidR="00635A9D" w:rsidRPr="00635A9D" w:rsidRDefault="00635A9D" w:rsidP="000A063C">
      <w:pPr>
        <w:pStyle w:val="a3"/>
        <w:spacing w:before="0" w:beforeAutospacing="0" w:after="0" w:afterAutospacing="0"/>
        <w:ind w:left="142" w:right="140" w:firstLine="708"/>
        <w:jc w:val="both"/>
        <w:rPr>
          <w:sz w:val="40"/>
          <w:szCs w:val="40"/>
        </w:rPr>
      </w:pPr>
    </w:p>
    <w:sectPr w:rsidR="00635A9D" w:rsidRPr="00635A9D" w:rsidSect="000A063C">
      <w:pgSz w:w="11906" w:h="16838"/>
      <w:pgMar w:top="709" w:right="567" w:bottom="426" w:left="567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2DAA"/>
    <w:multiLevelType w:val="hybridMultilevel"/>
    <w:tmpl w:val="9C7EF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952DD"/>
    <w:multiLevelType w:val="hybridMultilevel"/>
    <w:tmpl w:val="521A3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284E32"/>
    <w:rsid w:val="00061C84"/>
    <w:rsid w:val="000A063C"/>
    <w:rsid w:val="00164E30"/>
    <w:rsid w:val="0027244C"/>
    <w:rsid w:val="00284E32"/>
    <w:rsid w:val="003D1D9C"/>
    <w:rsid w:val="00635A9D"/>
    <w:rsid w:val="006B5B2A"/>
    <w:rsid w:val="0087278F"/>
    <w:rsid w:val="00C2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8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8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5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KADR-PM3</dc:creator>
  <cp:keywords/>
  <dc:description/>
  <cp:lastModifiedBy>ik6</cp:lastModifiedBy>
  <cp:revision>7</cp:revision>
  <cp:lastPrinted>2021-11-19T10:15:00Z</cp:lastPrinted>
  <dcterms:created xsi:type="dcterms:W3CDTF">2019-10-11T06:22:00Z</dcterms:created>
  <dcterms:modified xsi:type="dcterms:W3CDTF">2021-11-19T10:24:00Z</dcterms:modified>
</cp:coreProperties>
</file>